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41541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B877EA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B877E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B877E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B877E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B877E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3326734" w:rsidR="00B12FB8" w:rsidRPr="00B877EA" w:rsidRDefault="00B877EA" w:rsidP="00B12FB8">
            <w:pPr>
              <w:pStyle w:val="NoSpacing"/>
              <w:rPr>
                <w:rFonts w:cstheme="minorHAnsi"/>
                <w:sz w:val="36"/>
                <w:szCs w:val="36"/>
                <w:lang w:val="sr-Cyrl-RS"/>
              </w:rPr>
            </w:pPr>
            <w:r w:rsidRPr="00B877EA">
              <w:rPr>
                <w:rFonts w:cstheme="minorHAnsi"/>
                <w:sz w:val="36"/>
                <w:szCs w:val="36"/>
                <w:lang w:val="sr-Cyrl-RS"/>
              </w:rPr>
              <w:t>4</w:t>
            </w:r>
          </w:p>
        </w:tc>
      </w:tr>
    </w:tbl>
    <w:p w14:paraId="137C3ACC" w14:textId="2085C2DA" w:rsidR="001E6474" w:rsidRPr="0041541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7032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7032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955799A" w:rsidR="007C09EA" w:rsidRPr="0077032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770325">
              <w:rPr>
                <w:rFonts w:eastAsia="Times New Roman" w:cstheme="minorHAnsi"/>
                <w:lang w:val="sr-Cyrl-RS"/>
              </w:rPr>
              <w:t>Ликов</w:t>
            </w:r>
            <w:r w:rsidR="00A4452C" w:rsidRPr="00770325">
              <w:rPr>
                <w:rFonts w:eastAsia="Times New Roman" w:cstheme="minorHAnsi"/>
                <w:lang w:val="sr-Cyrl-RS"/>
              </w:rPr>
              <w:t>н</w:t>
            </w:r>
            <w:r w:rsidRPr="0077032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7032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703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0297518" w:rsidR="007C09EA" w:rsidRPr="00B877EA" w:rsidRDefault="00B877E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C5443D" w:rsidRPr="00770325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C5443D" w:rsidRPr="00770325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260C637" w:rsidR="00C5443D" w:rsidRPr="00770325" w:rsidRDefault="00C5443D" w:rsidP="00C5443D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70325">
              <w:rPr>
                <w:rFonts w:cstheme="minorHAnsi"/>
                <w:color w:val="1F1E21"/>
                <w:lang w:val="sr-Cyrl-RS"/>
              </w:rPr>
              <w:t>Односи у видном пољу</w:t>
            </w:r>
          </w:p>
        </w:tc>
      </w:tr>
      <w:tr w:rsidR="00C5443D" w:rsidRPr="00770325" w14:paraId="386F8982" w14:textId="77777777" w:rsidTr="005F248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C5443D" w:rsidRPr="00770325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1E0169E" w:rsidR="00C5443D" w:rsidRPr="00770325" w:rsidRDefault="00C5443D" w:rsidP="00C5443D">
            <w:pPr>
              <w:tabs>
                <w:tab w:val="left" w:pos="144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70325">
              <w:rPr>
                <w:rFonts w:cstheme="minorHAnsi"/>
                <w:color w:val="1F1E21"/>
                <w:lang w:val="sr-Cyrl-RS"/>
              </w:rPr>
              <w:t>Сенке</w:t>
            </w:r>
          </w:p>
        </w:tc>
      </w:tr>
      <w:tr w:rsidR="00C5443D" w:rsidRPr="00770325" w14:paraId="500B3BC2" w14:textId="77777777" w:rsidTr="00DD443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C5443D" w:rsidRPr="00770325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250D420" w:rsidR="00C5443D" w:rsidRPr="00770325" w:rsidRDefault="00140CF7" w:rsidP="00C5443D">
            <w:pPr>
              <w:tabs>
                <w:tab w:val="left" w:pos="174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C5443D" w:rsidRPr="00770325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C5443D" w:rsidRPr="00140CF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C5443D" w:rsidRPr="00770325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1E6BD79" w:rsidR="00C5443D" w:rsidRPr="00770325" w:rsidRDefault="00EF0363" w:rsidP="00EF0363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7032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Развијање свести о међусобним односима извора светла и сенки на предмету и бачене сенке</w:t>
            </w:r>
            <w:r w:rsidR="00140CF7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,</w:t>
            </w:r>
            <w:r w:rsidR="00140CF7">
              <w:rPr>
                <w:rStyle w:val="fontstyle01"/>
                <w:rFonts w:hint="default"/>
                <w:sz w:val="22"/>
                <w:szCs w:val="22"/>
                <w:lang w:val="sr-Cyrl-RS"/>
              </w:rPr>
              <w:t xml:space="preserve"> </w:t>
            </w:r>
            <w:r w:rsidR="00140CF7" w:rsidRPr="0013335D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к</w:t>
            </w:r>
            <w:r w:rsidRPr="0077032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ао и свести о положају и интензитету сенке.</w:t>
            </w:r>
          </w:p>
        </w:tc>
      </w:tr>
      <w:tr w:rsidR="00C5443D" w:rsidRPr="00140CF7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C5443D" w:rsidRPr="0013335D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C5443D" w:rsidRPr="00770325" w:rsidRDefault="00C5443D" w:rsidP="00C54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4915E" w14:textId="0BFF8960" w:rsidR="00C5443D" w:rsidRPr="0013335D" w:rsidRDefault="00140CF7" w:rsidP="0013335D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13335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13335D">
              <w:rPr>
                <w:rFonts w:cstheme="minorHAnsi"/>
                <w:color w:val="1F1E21"/>
                <w:lang w:val="ru-RU"/>
              </w:rPr>
              <w:t>О</w:t>
            </w:r>
            <w:r w:rsidR="00C5443D" w:rsidRPr="0013335D">
              <w:rPr>
                <w:rFonts w:cstheme="minorHAnsi"/>
                <w:color w:val="1F1E21"/>
                <w:lang w:val="ru-RU"/>
              </w:rPr>
              <w:t>пише, својим речима, визуелне карактеристике по којима препознаје облике и простор;</w:t>
            </w:r>
          </w:p>
          <w:p w14:paraId="23C99918" w14:textId="60294467" w:rsidR="00C5443D" w:rsidRPr="0013335D" w:rsidRDefault="00140CF7" w:rsidP="0013335D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13335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5443D" w:rsidRPr="0013335D">
              <w:rPr>
                <w:rFonts w:cstheme="minorHAnsi"/>
                <w:color w:val="1F1E21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802EE50" w14:textId="6545E71D" w:rsidR="00C5443D" w:rsidRPr="0013335D" w:rsidRDefault="00140CF7" w:rsidP="0013335D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13335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5443D" w:rsidRPr="0013335D">
              <w:rPr>
                <w:rFonts w:cstheme="minorHAnsi"/>
                <w:color w:val="1F1E21"/>
                <w:lang w:val="ru-RU"/>
              </w:rPr>
              <w:t xml:space="preserve">одреди, самостално и у сарадњи с другима, положај облика у простору и у равни; црта на различитим подлогама и форматима папира; </w:t>
            </w:r>
          </w:p>
          <w:p w14:paraId="737D1633" w14:textId="6F03B2A5" w:rsidR="00C5443D" w:rsidRPr="0013335D" w:rsidRDefault="00140CF7" w:rsidP="0013335D">
            <w:pPr>
              <w:pStyle w:val="ListParagraph"/>
              <w:rPr>
                <w:rFonts w:cstheme="minorHAnsi"/>
                <w:color w:val="1F1E21"/>
                <w:lang w:val="ru-RU"/>
              </w:rPr>
            </w:pPr>
            <w:r w:rsidRPr="0013335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C5443D" w:rsidRPr="0013335D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инструкцијама; преведе једноставне појмове и информације у ликовни рад;</w:t>
            </w:r>
          </w:p>
          <w:p w14:paraId="6CAC05EF" w14:textId="45C0400E" w:rsidR="00C5443D" w:rsidRPr="00770325" w:rsidRDefault="00C5443D" w:rsidP="00C5443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color w:val="1F1E21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140CF7">
              <w:rPr>
                <w:rFonts w:cstheme="minorHAnsi"/>
                <w:color w:val="1F1E21"/>
                <w:lang w:val="ru-RU"/>
              </w:rPr>
              <w:t>.</w:t>
            </w:r>
            <w:r w:rsidRPr="0013335D">
              <w:rPr>
                <w:rFonts w:cstheme="minorHAnsi"/>
                <w:color w:val="1F1E21"/>
                <w:lang w:val="ru-RU"/>
              </w:rPr>
              <w:t xml:space="preserve"> </w:t>
            </w:r>
          </w:p>
        </w:tc>
      </w:tr>
      <w:tr w:rsidR="00C5443D" w:rsidRPr="00140CF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C5443D" w:rsidRPr="00770325" w:rsidRDefault="00C5443D" w:rsidP="00C54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7703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B6645A7" w:rsidR="00C5443D" w:rsidRPr="0013335D" w:rsidRDefault="00140CF7" w:rsidP="0013335D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C5443D" w:rsidRPr="00770325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демонстративни, практичан рад и радионица</w:t>
            </w:r>
          </w:p>
        </w:tc>
      </w:tr>
      <w:tr w:rsidR="00C5443D" w:rsidRPr="00770325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C5443D" w:rsidRPr="00770325" w:rsidRDefault="00C5443D" w:rsidP="00C54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7032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D8B1F71" w:rsidR="00C5443D" w:rsidRPr="00140CF7" w:rsidRDefault="00140CF7" w:rsidP="0013335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C5443D" w:rsidRPr="0013335D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  <w:bookmarkEnd w:id="0"/>
    </w:tbl>
    <w:p w14:paraId="001E3C42" w14:textId="5E39D878" w:rsidR="00F3587B" w:rsidRPr="00E91DDD" w:rsidRDefault="00F3587B" w:rsidP="00E91DDD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13335D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13335D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13335D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13335D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21DD4" w:rsidRPr="0013335D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50A5DB" w14:textId="77777777" w:rsidR="00321DD4" w:rsidRPr="0013335D" w:rsidRDefault="00321DD4" w:rsidP="00321DD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EF77CDB" w:rsidR="00321DD4" w:rsidRPr="0013335D" w:rsidRDefault="00321DD4" w:rsidP="00321DD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A3B91" w14:textId="26583CC5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Помоћу уводне илустрације Снешка Белића: </w:t>
            </w:r>
          </w:p>
          <w:p w14:paraId="3B80847D" w14:textId="22200BCA" w:rsidR="00321DD4" w:rsidRPr="0013335D" w:rsidRDefault="00140CF7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>п</w:t>
            </w:r>
            <w:r w:rsidR="00321DD4" w:rsidRPr="0013335D">
              <w:rPr>
                <w:rFonts w:cstheme="minorHAnsi"/>
                <w:lang w:val="sr-Cyrl-RS"/>
              </w:rPr>
              <w:t xml:space="preserve">одсећа ученике на претходно градиво;  </w:t>
            </w:r>
          </w:p>
          <w:p w14:paraId="3C4B1F70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уводи ученике у градиво;  </w:t>
            </w:r>
          </w:p>
          <w:p w14:paraId="4890008F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излаже; </w:t>
            </w:r>
          </w:p>
          <w:p w14:paraId="583E4AC6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48A4D70B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C13CE2C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5C0D0F3" w14:textId="77777777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помоћу батеријске лампе и лутке демонстрира промену осветљености у односу на положај лампе; </w:t>
            </w:r>
          </w:p>
          <w:p w14:paraId="611CDCE2" w14:textId="6ACCD570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 xml:space="preserve">током демонстрације указује на узрочно-последичну </w:t>
            </w:r>
            <w:r w:rsidR="00140CF7" w:rsidRPr="0013335D">
              <w:rPr>
                <w:rFonts w:cstheme="minorHAnsi"/>
                <w:lang w:val="sr-Cyrl-RS"/>
              </w:rPr>
              <w:t xml:space="preserve">везу </w:t>
            </w:r>
            <w:r w:rsidRPr="0013335D">
              <w:rPr>
                <w:rFonts w:cstheme="minorHAnsi"/>
                <w:lang w:val="sr-Cyrl-RS"/>
              </w:rPr>
              <w:t xml:space="preserve">положаја и интензитета светла и сенке; </w:t>
            </w:r>
          </w:p>
          <w:p w14:paraId="01D98350" w14:textId="7FB1407F" w:rsidR="00321DD4" w:rsidRPr="0013335D" w:rsidRDefault="00140CF7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r w:rsidRPr="0013335D">
              <w:rPr>
                <w:rFonts w:cstheme="minorHAnsi"/>
                <w:lang w:val="sr-Cyrl-RS"/>
              </w:rPr>
              <w:t>у</w:t>
            </w:r>
            <w:r w:rsidR="00321DD4" w:rsidRPr="0013335D">
              <w:rPr>
                <w:rFonts w:cstheme="minorHAnsi"/>
                <w:lang w:val="sr-Cyrl-RS"/>
              </w:rPr>
              <w:t>казује ученицима на природн</w:t>
            </w:r>
            <w:r w:rsidRPr="0013335D">
              <w:rPr>
                <w:rFonts w:cstheme="minorHAnsi"/>
                <w:lang w:val="sr-Cyrl-RS"/>
              </w:rPr>
              <w:t>е</w:t>
            </w:r>
            <w:r w:rsidR="00321DD4" w:rsidRPr="0013335D">
              <w:rPr>
                <w:rFonts w:cstheme="minorHAnsi"/>
                <w:lang w:val="sr-Cyrl-RS"/>
              </w:rPr>
              <w:t xml:space="preserve"> и вештачк</w:t>
            </w:r>
            <w:r w:rsidRPr="0013335D">
              <w:rPr>
                <w:rFonts w:cstheme="minorHAnsi"/>
                <w:lang w:val="sr-Cyrl-RS"/>
              </w:rPr>
              <w:t>е</w:t>
            </w:r>
            <w:r w:rsidR="00321DD4" w:rsidRPr="0013335D">
              <w:rPr>
                <w:rFonts w:cstheme="minorHAnsi"/>
                <w:lang w:val="sr-Cyrl-RS"/>
              </w:rPr>
              <w:t xml:space="preserve"> извор</w:t>
            </w:r>
            <w:r w:rsidRPr="0013335D">
              <w:rPr>
                <w:rFonts w:cstheme="minorHAnsi"/>
                <w:lang w:val="sr-Cyrl-RS"/>
              </w:rPr>
              <w:t>е</w:t>
            </w:r>
            <w:r w:rsidR="00321DD4" w:rsidRPr="0013335D">
              <w:rPr>
                <w:rFonts w:cstheme="minorHAnsi"/>
                <w:lang w:val="sr-Cyrl-RS"/>
              </w:rPr>
              <w:t xml:space="preserve"> светла;</w:t>
            </w:r>
          </w:p>
          <w:p w14:paraId="65C6F555" w14:textId="34A46E85" w:rsidR="00321DD4" w:rsidRPr="0013335D" w:rsidRDefault="00321DD4" w:rsidP="00321DD4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A2811" w14:textId="77777777" w:rsidR="00321DD4" w:rsidRPr="0013335D" w:rsidRDefault="00321DD4" w:rsidP="00321DD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3335D">
              <w:rPr>
                <w:rFonts w:cstheme="minorHAnsi"/>
                <w:lang w:val="ru-RU"/>
              </w:rPr>
              <w:t>Прате излагање предавача</w:t>
            </w:r>
            <w:r w:rsidRPr="0013335D">
              <w:rPr>
                <w:rFonts w:cstheme="minorHAnsi"/>
                <w:lang w:val="sr-Cyrl-RS"/>
              </w:rPr>
              <w:t xml:space="preserve">; </w:t>
            </w:r>
          </w:p>
          <w:p w14:paraId="204E2892" w14:textId="77777777" w:rsidR="00321DD4" w:rsidRPr="0013335D" w:rsidRDefault="00321DD4" w:rsidP="00321DD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3335D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5E073D7" w14:textId="77777777" w:rsidR="00321DD4" w:rsidRPr="0013335D" w:rsidRDefault="00321DD4" w:rsidP="00321DD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3335D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713D59A9" w:rsidR="00321DD4" w:rsidRPr="0013335D" w:rsidRDefault="00321DD4" w:rsidP="00321DD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</w:tc>
      </w:tr>
      <w:tr w:rsidR="00321DD4" w:rsidRPr="0013335D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382FD" w14:textId="77777777" w:rsidR="00321DD4" w:rsidRPr="0013335D" w:rsidRDefault="00321DD4" w:rsidP="00321DD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6C5143A" w:rsidR="00321DD4" w:rsidRPr="0013335D" w:rsidRDefault="00321DD4" w:rsidP="00321DD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A0E0A" w14:textId="77777777" w:rsidR="00321DD4" w:rsidRPr="0013335D" w:rsidRDefault="00321DD4" w:rsidP="00321DD4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cstheme="minorHAnsi"/>
                <w:lang w:val="sr-Cyrl-RS"/>
              </w:rPr>
            </w:pPr>
            <w:bookmarkStart w:id="1" w:name="_Hlk11168886"/>
            <w:r w:rsidRPr="0013335D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F27009B" w14:textId="77777777" w:rsidR="00321DD4" w:rsidRPr="0013335D" w:rsidRDefault="00321DD4" w:rsidP="00321DD4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33AA22D" w14:textId="77777777" w:rsidR="00321DD4" w:rsidRPr="0013335D" w:rsidRDefault="00321DD4" w:rsidP="00321DD4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демонстрира израду задатка;</w:t>
            </w:r>
          </w:p>
          <w:p w14:paraId="71CDA84B" w14:textId="564F1738" w:rsidR="00321DD4" w:rsidRPr="0013335D" w:rsidRDefault="00321DD4" w:rsidP="00321DD4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4" w:firstLine="0"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70B42E96" w:rsidR="00321DD4" w:rsidRPr="0013335D" w:rsidRDefault="00321DD4" w:rsidP="00321DD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 xml:space="preserve">раде  практичан рад; </w:t>
            </w:r>
          </w:p>
        </w:tc>
      </w:tr>
      <w:tr w:rsidR="00321DD4" w:rsidRPr="0013335D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9A9FF9" w14:textId="77777777" w:rsidR="00321DD4" w:rsidRPr="0013335D" w:rsidRDefault="00321DD4" w:rsidP="00321DD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0F7ECED" w:rsidR="00321DD4" w:rsidRPr="0013335D" w:rsidRDefault="00321DD4" w:rsidP="00321DD4">
            <w:pPr>
              <w:spacing w:after="0" w:line="256" w:lineRule="auto"/>
              <w:jc w:val="center"/>
              <w:rPr>
                <w:rFonts w:cstheme="minorHAnsi"/>
              </w:rPr>
            </w:pP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0EA6B" w14:textId="4E0436CE" w:rsidR="00321DD4" w:rsidRPr="0013335D" w:rsidRDefault="00321DD4" w:rsidP="00321DD4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334" w:firstLine="0"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анализира са ученицима, кроз разговор, реализоване задатке</w:t>
            </w:r>
            <w:r w:rsidR="00140CF7" w:rsidRPr="0013335D">
              <w:rPr>
                <w:rFonts w:cstheme="minorHAnsi"/>
                <w:lang w:val="sr-Cyrl-RS"/>
              </w:rPr>
              <w:t>;</w:t>
            </w:r>
          </w:p>
          <w:p w14:paraId="2987AA35" w14:textId="2028A9A4" w:rsidR="00321DD4" w:rsidRPr="0013335D" w:rsidRDefault="00140CF7" w:rsidP="00321DD4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334" w:firstLine="0"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р</w:t>
            </w:r>
            <w:r w:rsidR="00321DD4" w:rsidRPr="0013335D">
              <w:rPr>
                <w:rFonts w:cstheme="minorHAnsi"/>
                <w:lang w:val="sr-Cyrl-RS"/>
              </w:rPr>
              <w:t>азговара са ученицима о изворима светла, промени осветљености током дана, променама изгледа сенки у зависности од осветљења</w:t>
            </w:r>
            <w:r w:rsidRPr="0013335D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91107" w14:textId="5300B7BE" w:rsidR="00321DD4" w:rsidRPr="0013335D" w:rsidRDefault="00140CF7" w:rsidP="00321DD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р</w:t>
            </w:r>
            <w:r w:rsidR="00321DD4" w:rsidRPr="0013335D">
              <w:rPr>
                <w:rFonts w:cstheme="minorHAnsi"/>
                <w:lang w:val="sr-Cyrl-RS"/>
              </w:rPr>
              <w:t>азговарају о градиву</w:t>
            </w:r>
            <w:r w:rsidRPr="0013335D">
              <w:rPr>
                <w:rFonts w:cstheme="minorHAnsi"/>
                <w:lang w:val="sr-Cyrl-RS"/>
              </w:rPr>
              <w:t>;</w:t>
            </w:r>
          </w:p>
          <w:p w14:paraId="7B6DB039" w14:textId="5D95D295" w:rsidR="00321DD4" w:rsidRPr="0013335D" w:rsidRDefault="00321DD4" w:rsidP="00321DD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анализирају своје и туђе радове</w:t>
            </w:r>
            <w:r w:rsidR="00140CF7" w:rsidRPr="0013335D">
              <w:rPr>
                <w:rFonts w:cstheme="minorHAnsi"/>
                <w:lang w:val="sr-Cyrl-RS"/>
              </w:rPr>
              <w:t>.</w:t>
            </w:r>
            <w:r w:rsidRPr="0013335D">
              <w:rPr>
                <w:rFonts w:cstheme="minorHAnsi"/>
                <w:lang w:val="sr-Cyrl-RS"/>
              </w:rPr>
              <w:t xml:space="preserve"> </w:t>
            </w:r>
          </w:p>
          <w:p w14:paraId="54997E42" w14:textId="658F9EE5" w:rsidR="00321DD4" w:rsidRPr="0013335D" w:rsidRDefault="00321DD4" w:rsidP="00321DD4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13335D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67F20CB" w:rsidR="008E522F" w:rsidRPr="0013335D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13335D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13335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01EF4" w14:textId="17CED61A" w:rsidR="00B46730" w:rsidRPr="0013335D" w:rsidRDefault="00B46730" w:rsidP="00B46730">
            <w:pPr>
              <w:numPr>
                <w:ilvl w:val="0"/>
                <w:numId w:val="28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разговором у току уводног дела часа</w:t>
            </w:r>
            <w:r w:rsidR="00140CF7" w:rsidRPr="0013335D">
              <w:rPr>
                <w:rFonts w:cstheme="minorHAnsi"/>
                <w:lang w:val="ru-RU"/>
              </w:rPr>
              <w:t>;</w:t>
            </w:r>
          </w:p>
          <w:p w14:paraId="11807E90" w14:textId="74F862FB" w:rsidR="00B46730" w:rsidRPr="0013335D" w:rsidRDefault="00B46730" w:rsidP="00B46730">
            <w:pPr>
              <w:numPr>
                <w:ilvl w:val="0"/>
                <w:numId w:val="28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посматрањем у току рада</w:t>
            </w:r>
            <w:r w:rsidR="00140CF7" w:rsidRPr="0013335D">
              <w:rPr>
                <w:rFonts w:cstheme="minorHAnsi"/>
                <w:lang w:val="ru-RU"/>
              </w:rPr>
              <w:t>;</w:t>
            </w:r>
          </w:p>
          <w:p w14:paraId="098420F9" w14:textId="77FA3895" w:rsidR="00B46730" w:rsidRPr="0013335D" w:rsidRDefault="00B46730" w:rsidP="00B46730">
            <w:pPr>
              <w:numPr>
                <w:ilvl w:val="0"/>
                <w:numId w:val="28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lastRenderedPageBreak/>
              <w:t>разговором у току рада</w:t>
            </w:r>
            <w:r w:rsidR="00140CF7" w:rsidRPr="0013335D">
              <w:rPr>
                <w:rFonts w:cstheme="minorHAnsi"/>
                <w:lang w:val="ru-RU"/>
              </w:rPr>
              <w:t>;</w:t>
            </w:r>
          </w:p>
          <w:p w14:paraId="2CF1AEF3" w14:textId="5559A0A4" w:rsidR="00B46730" w:rsidRPr="0013335D" w:rsidRDefault="00B46730" w:rsidP="00B46730">
            <w:pPr>
              <w:numPr>
                <w:ilvl w:val="0"/>
                <w:numId w:val="28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sr-Cyrl-RS"/>
              </w:rPr>
              <w:t>анализом практичног рада</w:t>
            </w:r>
            <w:r w:rsidR="00140CF7" w:rsidRPr="0013335D">
              <w:rPr>
                <w:rFonts w:cstheme="minorHAnsi"/>
                <w:lang w:val="sr-Cyrl-RS"/>
              </w:rPr>
              <w:t>;</w:t>
            </w:r>
          </w:p>
          <w:p w14:paraId="725974BF" w14:textId="6A749ECC" w:rsidR="00160F6B" w:rsidRPr="0013335D" w:rsidRDefault="00B46730" w:rsidP="00B4673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разговором у току завршног дела часа</w:t>
            </w:r>
            <w:r w:rsidR="00140CF7" w:rsidRPr="0013335D">
              <w:rPr>
                <w:rFonts w:cstheme="minorHAnsi"/>
                <w:lang w:val="ru-RU"/>
              </w:rPr>
              <w:t>.</w:t>
            </w:r>
          </w:p>
        </w:tc>
      </w:tr>
      <w:tr w:rsidR="007C09EA" w:rsidRPr="0013335D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13335D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3335D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1333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7BC80CF" w:rsidR="0002734A" w:rsidRPr="001333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Да ли сам планирао/</w:t>
            </w:r>
            <w:r w:rsidR="00140CF7" w:rsidRPr="0013335D">
              <w:rPr>
                <w:rFonts w:cstheme="minorHAnsi"/>
                <w:lang w:val="ru-RU"/>
              </w:rPr>
              <w:t>планира</w:t>
            </w:r>
            <w:r w:rsidRPr="0013335D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1333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3335D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5A66781" w:rsidR="008E522F" w:rsidRPr="001333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13335D">
              <w:rPr>
                <w:rFonts w:cstheme="minorHAnsi"/>
                <w:lang w:val="ru-RU"/>
              </w:rPr>
              <w:t xml:space="preserve">Шта бих </w:t>
            </w:r>
            <w:r w:rsidR="00727562" w:rsidRPr="0013335D">
              <w:rPr>
                <w:rFonts w:cstheme="minorHAnsi"/>
                <w:lang w:val="ru-RU"/>
              </w:rPr>
              <w:t>променио/</w:t>
            </w:r>
            <w:r w:rsidR="00140CF7" w:rsidRPr="0013335D">
              <w:rPr>
                <w:rFonts w:cstheme="minorHAnsi"/>
                <w:lang w:val="ru-RU"/>
              </w:rPr>
              <w:t>промени</w:t>
            </w:r>
            <w:r w:rsidR="00727562" w:rsidRPr="0013335D">
              <w:rPr>
                <w:rFonts w:cstheme="minorHAnsi"/>
                <w:lang w:val="ru-RU"/>
              </w:rPr>
              <w:t>ла</w:t>
            </w:r>
            <w:r w:rsidRPr="0013335D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13335D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15418" w:rsidRDefault="009D2F66" w:rsidP="00AA348F">
      <w:pPr>
        <w:rPr>
          <w:rFonts w:cstheme="minorHAnsi"/>
          <w:lang w:val="ru-RU"/>
        </w:rPr>
      </w:pPr>
    </w:p>
    <w:sectPr w:rsidR="009D2F66" w:rsidRPr="00415418" w:rsidSect="00F35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35F1" w14:textId="77777777" w:rsidR="007C6F1A" w:rsidRDefault="007C6F1A" w:rsidP="008C2986">
      <w:pPr>
        <w:spacing w:after="0" w:line="240" w:lineRule="auto"/>
      </w:pPr>
      <w:r>
        <w:separator/>
      </w:r>
    </w:p>
  </w:endnote>
  <w:endnote w:type="continuationSeparator" w:id="0">
    <w:p w14:paraId="2E2DAAD8" w14:textId="77777777" w:rsidR="007C6F1A" w:rsidRDefault="007C6F1A" w:rsidP="008C2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E2A7D" w14:textId="77777777" w:rsidR="008C2986" w:rsidRDefault="008C2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577153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2E5852B" w14:textId="5D3FAADF" w:rsidR="008C2986" w:rsidRDefault="008C29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CB84D9" w14:textId="77777777" w:rsidR="008C2986" w:rsidRDefault="008C2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0839" w14:textId="77777777" w:rsidR="008C2986" w:rsidRDefault="008C2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88B56" w14:textId="77777777" w:rsidR="007C6F1A" w:rsidRDefault="007C6F1A" w:rsidP="008C2986">
      <w:pPr>
        <w:spacing w:after="0" w:line="240" w:lineRule="auto"/>
      </w:pPr>
      <w:r>
        <w:separator/>
      </w:r>
    </w:p>
  </w:footnote>
  <w:footnote w:type="continuationSeparator" w:id="0">
    <w:p w14:paraId="35995128" w14:textId="77777777" w:rsidR="007C6F1A" w:rsidRDefault="007C6F1A" w:rsidP="008C2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B6DE6" w14:textId="77777777" w:rsidR="008C2986" w:rsidRDefault="008C29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97BF0" w14:textId="77777777" w:rsidR="008C2986" w:rsidRDefault="008C2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62A11" w14:textId="77777777" w:rsidR="008C2986" w:rsidRDefault="008C2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B35334"/>
    <w:multiLevelType w:val="hybridMultilevel"/>
    <w:tmpl w:val="805E2D16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643801"/>
    <w:multiLevelType w:val="hybridMultilevel"/>
    <w:tmpl w:val="750E0FF4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682FFC"/>
    <w:multiLevelType w:val="hybridMultilevel"/>
    <w:tmpl w:val="3874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037"/>
    <w:multiLevelType w:val="hybridMultilevel"/>
    <w:tmpl w:val="113452D4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5"/>
  </w:num>
  <w:num w:numId="4">
    <w:abstractNumId w:val="23"/>
  </w:num>
  <w:num w:numId="5">
    <w:abstractNumId w:val="22"/>
  </w:num>
  <w:num w:numId="6">
    <w:abstractNumId w:val="20"/>
  </w:num>
  <w:num w:numId="7">
    <w:abstractNumId w:val="1"/>
  </w:num>
  <w:num w:numId="8">
    <w:abstractNumId w:val="2"/>
  </w:num>
  <w:num w:numId="9">
    <w:abstractNumId w:val="16"/>
  </w:num>
  <w:num w:numId="10">
    <w:abstractNumId w:val="18"/>
  </w:num>
  <w:num w:numId="11">
    <w:abstractNumId w:val="4"/>
  </w:num>
  <w:num w:numId="12">
    <w:abstractNumId w:val="7"/>
  </w:num>
  <w:num w:numId="13">
    <w:abstractNumId w:val="12"/>
  </w:num>
  <w:num w:numId="14">
    <w:abstractNumId w:val="3"/>
  </w:num>
  <w:num w:numId="15">
    <w:abstractNumId w:val="13"/>
  </w:num>
  <w:num w:numId="16">
    <w:abstractNumId w:val="26"/>
  </w:num>
  <w:num w:numId="17">
    <w:abstractNumId w:val="19"/>
  </w:num>
  <w:num w:numId="18">
    <w:abstractNumId w:val="15"/>
  </w:num>
  <w:num w:numId="19">
    <w:abstractNumId w:val="0"/>
  </w:num>
  <w:num w:numId="20">
    <w:abstractNumId w:val="21"/>
  </w:num>
  <w:num w:numId="21">
    <w:abstractNumId w:val="17"/>
  </w:num>
  <w:num w:numId="22">
    <w:abstractNumId w:val="24"/>
  </w:num>
  <w:num w:numId="23">
    <w:abstractNumId w:val="11"/>
  </w:num>
  <w:num w:numId="24">
    <w:abstractNumId w:val="9"/>
  </w:num>
  <w:num w:numId="25">
    <w:abstractNumId w:val="8"/>
  </w:num>
  <w:num w:numId="26">
    <w:abstractNumId w:val="5"/>
  </w:num>
  <w:num w:numId="27">
    <w:abstractNumId w:val="1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3335D"/>
    <w:rsid w:val="00140CF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21DD4"/>
    <w:rsid w:val="00332F38"/>
    <w:rsid w:val="003509BF"/>
    <w:rsid w:val="00376433"/>
    <w:rsid w:val="00396371"/>
    <w:rsid w:val="003C2C5C"/>
    <w:rsid w:val="00415418"/>
    <w:rsid w:val="00435433"/>
    <w:rsid w:val="004B7CD0"/>
    <w:rsid w:val="00511729"/>
    <w:rsid w:val="005117BB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70325"/>
    <w:rsid w:val="00785417"/>
    <w:rsid w:val="007B6970"/>
    <w:rsid w:val="007C09EA"/>
    <w:rsid w:val="007C6F1A"/>
    <w:rsid w:val="00831CC8"/>
    <w:rsid w:val="0087752E"/>
    <w:rsid w:val="008C02B6"/>
    <w:rsid w:val="008C2986"/>
    <w:rsid w:val="008C4488"/>
    <w:rsid w:val="008E522F"/>
    <w:rsid w:val="00905582"/>
    <w:rsid w:val="0093060D"/>
    <w:rsid w:val="00970021"/>
    <w:rsid w:val="0097149F"/>
    <w:rsid w:val="009B38AD"/>
    <w:rsid w:val="009D2F66"/>
    <w:rsid w:val="009D3EE7"/>
    <w:rsid w:val="00A01552"/>
    <w:rsid w:val="00A4452C"/>
    <w:rsid w:val="00A9276C"/>
    <w:rsid w:val="00A95209"/>
    <w:rsid w:val="00AA348F"/>
    <w:rsid w:val="00B12FB8"/>
    <w:rsid w:val="00B3565A"/>
    <w:rsid w:val="00B44284"/>
    <w:rsid w:val="00B46730"/>
    <w:rsid w:val="00B57ECA"/>
    <w:rsid w:val="00B84D1C"/>
    <w:rsid w:val="00B877EA"/>
    <w:rsid w:val="00B9020E"/>
    <w:rsid w:val="00BE3ABA"/>
    <w:rsid w:val="00BF77BE"/>
    <w:rsid w:val="00C046BC"/>
    <w:rsid w:val="00C12485"/>
    <w:rsid w:val="00C43F8C"/>
    <w:rsid w:val="00C5443D"/>
    <w:rsid w:val="00CC332F"/>
    <w:rsid w:val="00CD5BD1"/>
    <w:rsid w:val="00D171B9"/>
    <w:rsid w:val="00D85DEA"/>
    <w:rsid w:val="00DB240A"/>
    <w:rsid w:val="00DE04B6"/>
    <w:rsid w:val="00DE7675"/>
    <w:rsid w:val="00E12664"/>
    <w:rsid w:val="00E34D6F"/>
    <w:rsid w:val="00E47CD6"/>
    <w:rsid w:val="00E900CA"/>
    <w:rsid w:val="00E91DDD"/>
    <w:rsid w:val="00EC5663"/>
    <w:rsid w:val="00EE4EAA"/>
    <w:rsid w:val="00EE51A3"/>
    <w:rsid w:val="00EF036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A445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5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5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52C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C5443D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8C2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986"/>
  </w:style>
  <w:style w:type="paragraph" w:styleId="Footer">
    <w:name w:val="footer"/>
    <w:basedOn w:val="Normal"/>
    <w:link w:val="FooterChar"/>
    <w:uiPriority w:val="99"/>
    <w:unhideWhenUsed/>
    <w:rsid w:val="008C2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1FC74-9D16-4D06-9778-A28BBDD9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18</cp:revision>
  <cp:lastPrinted>2019-03-06T11:51:00Z</cp:lastPrinted>
  <dcterms:created xsi:type="dcterms:W3CDTF">2019-06-20T17:07:00Z</dcterms:created>
  <dcterms:modified xsi:type="dcterms:W3CDTF">2019-07-04T14:14:00Z</dcterms:modified>
</cp:coreProperties>
</file>